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5F9A" w14:textId="4ABE676B" w:rsidR="002E22A6" w:rsidRDefault="002E22A6">
      <w:pPr>
        <w:ind w:left="0" w:hanging="2"/>
      </w:pPr>
    </w:p>
    <w:p w14:paraId="58013932" w14:textId="77777777" w:rsidR="005C4170" w:rsidRPr="00EE436D" w:rsidRDefault="005C4170" w:rsidP="005C4170">
      <w:pPr>
        <w:ind w:left="0" w:hanging="2"/>
        <w:jc w:val="both"/>
        <w:rPr>
          <w:sz w:val="22"/>
          <w:szCs w:val="22"/>
        </w:rPr>
      </w:pPr>
      <w:r w:rsidRPr="00EE436D">
        <w:rPr>
          <w:b/>
          <w:i/>
          <w:sz w:val="22"/>
          <w:szCs w:val="22"/>
        </w:rPr>
        <w:t>Course Description:</w:t>
      </w:r>
    </w:p>
    <w:p w14:paraId="645C5AA3" w14:textId="5229953B" w:rsidR="00180B3D" w:rsidRPr="00EE436D" w:rsidRDefault="00180B3D" w:rsidP="00180B3D">
      <w:pPr>
        <w:ind w:left="0" w:hanging="2"/>
        <w:rPr>
          <w:sz w:val="22"/>
          <w:szCs w:val="22"/>
        </w:rPr>
      </w:pPr>
      <w:r w:rsidRPr="00EE436D">
        <w:rPr>
          <w:sz w:val="22"/>
          <w:szCs w:val="22"/>
        </w:rPr>
        <w:t xml:space="preserve">Psychology is the scientific study of </w:t>
      </w:r>
      <w:r w:rsidR="00350DB6">
        <w:rPr>
          <w:sz w:val="22"/>
          <w:szCs w:val="22"/>
        </w:rPr>
        <w:t>behavior and mental processes</w:t>
      </w:r>
      <w:r w:rsidRPr="00EE436D">
        <w:rPr>
          <w:sz w:val="22"/>
          <w:szCs w:val="22"/>
        </w:rPr>
        <w:t>.  It is about the things people do and the thought process (or</w:t>
      </w:r>
      <w:r w:rsidR="00350DB6">
        <w:rPr>
          <w:sz w:val="22"/>
          <w:szCs w:val="22"/>
        </w:rPr>
        <w:t xml:space="preserve"> sometimes</w:t>
      </w:r>
      <w:r w:rsidRPr="00EE436D">
        <w:rPr>
          <w:sz w:val="22"/>
          <w:szCs w:val="22"/>
        </w:rPr>
        <w:t xml:space="preserve"> lack thereof) behind those actions.  An intro Psychology course is about the </w:t>
      </w:r>
      <w:r w:rsidRPr="00EE436D">
        <w:rPr>
          <w:b/>
          <w:bCs/>
          <w:i/>
          <w:iCs/>
          <w:sz w:val="22"/>
          <w:szCs w:val="22"/>
        </w:rPr>
        <w:t>language of the discipline</w:t>
      </w:r>
      <w:r w:rsidRPr="00EE436D">
        <w:rPr>
          <w:sz w:val="22"/>
          <w:szCs w:val="22"/>
        </w:rPr>
        <w:t xml:space="preserve"> and learning to </w:t>
      </w:r>
      <w:r w:rsidRPr="00EE436D">
        <w:rPr>
          <w:b/>
          <w:bCs/>
          <w:i/>
          <w:iCs/>
          <w:sz w:val="22"/>
          <w:szCs w:val="22"/>
        </w:rPr>
        <w:t>use the language by thinking like a psychologist</w:t>
      </w:r>
      <w:r w:rsidRPr="00EE436D">
        <w:rPr>
          <w:sz w:val="22"/>
          <w:szCs w:val="22"/>
        </w:rPr>
        <w:t xml:space="preserve">. </w:t>
      </w:r>
    </w:p>
    <w:p w14:paraId="1FC87DAE" w14:textId="4CF353A2" w:rsidR="005C4170" w:rsidRPr="00EE436D" w:rsidRDefault="005C4170" w:rsidP="00180B3D">
      <w:pPr>
        <w:ind w:leftChars="0" w:left="0" w:firstLineChars="0" w:firstLine="0"/>
        <w:rPr>
          <w:sz w:val="22"/>
          <w:szCs w:val="22"/>
        </w:rPr>
      </w:pPr>
    </w:p>
    <w:p w14:paraId="30FC6B47" w14:textId="104A6D31" w:rsidR="005C4170" w:rsidRPr="00EE436D" w:rsidRDefault="005C4170" w:rsidP="009411B8">
      <w:pPr>
        <w:ind w:leftChars="0" w:left="0" w:firstLineChars="0" w:firstLine="0"/>
        <w:jc w:val="both"/>
        <w:rPr>
          <w:sz w:val="22"/>
          <w:szCs w:val="22"/>
        </w:rPr>
      </w:pPr>
      <w:r w:rsidRPr="00EE436D">
        <w:rPr>
          <w:b/>
          <w:i/>
          <w:sz w:val="22"/>
          <w:szCs w:val="22"/>
        </w:rPr>
        <w:t>Classroom Expectations:</w:t>
      </w:r>
    </w:p>
    <w:p w14:paraId="58D247CD" w14:textId="77777777" w:rsidR="005C4170" w:rsidRPr="00EE436D" w:rsidRDefault="005C4170" w:rsidP="005C4170">
      <w:pPr>
        <w:ind w:left="0" w:hanging="2"/>
        <w:rPr>
          <w:sz w:val="22"/>
          <w:szCs w:val="22"/>
        </w:rPr>
      </w:pPr>
      <w:r w:rsidRPr="00EE436D">
        <w:rPr>
          <w:sz w:val="22"/>
          <w:szCs w:val="22"/>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14:paraId="161976F1" w14:textId="77777777" w:rsidR="005C4170" w:rsidRPr="00EE436D" w:rsidRDefault="005C4170" w:rsidP="005C4170">
      <w:pPr>
        <w:ind w:left="0" w:hanging="2"/>
        <w:rPr>
          <w:sz w:val="22"/>
          <w:szCs w:val="22"/>
        </w:rPr>
      </w:pPr>
    </w:p>
    <w:p w14:paraId="210F0881" w14:textId="4112079F" w:rsidR="00E10EE5" w:rsidRPr="00E10EE5" w:rsidRDefault="00EE436D" w:rsidP="00E10EE5">
      <w:pPr>
        <w:pStyle w:val="NormalWeb"/>
        <w:spacing w:before="240" w:beforeAutospacing="0" w:after="240" w:afterAutospacing="0"/>
        <w:ind w:hanging="2"/>
        <w:jc w:val="both"/>
        <w:rPr>
          <w:sz w:val="22"/>
          <w:szCs w:val="22"/>
        </w:rPr>
      </w:pPr>
      <w:r w:rsidRPr="00E10EE5">
        <w:rPr>
          <w:sz w:val="22"/>
          <w:szCs w:val="22"/>
          <w:u w:val="single"/>
        </w:rPr>
        <w:t>Cell Phones/Electronic Devices</w:t>
      </w:r>
      <w:r w:rsidRPr="00E10EE5">
        <w:rPr>
          <w:sz w:val="22"/>
          <w:szCs w:val="22"/>
        </w:rPr>
        <w:t xml:space="preserve"> --- </w:t>
      </w:r>
      <w:r w:rsidR="00E10EE5" w:rsidRPr="00E10EE5">
        <w:rPr>
          <w:color w:val="000000"/>
          <w:sz w:val="22"/>
          <w:szCs w:val="22"/>
        </w:rPr>
        <w:t xml:space="preserve">Cell phones and earbuds/headphones will </w:t>
      </w:r>
      <w:r w:rsidR="00E10EE5">
        <w:rPr>
          <w:color w:val="000000"/>
          <w:sz w:val="22"/>
          <w:szCs w:val="22"/>
        </w:rPr>
        <w:t>NOT</w:t>
      </w:r>
      <w:r w:rsidR="00E10EE5" w:rsidRPr="00E10EE5">
        <w:rPr>
          <w:color w:val="000000"/>
          <w:sz w:val="22"/>
          <w:szCs w:val="22"/>
        </w:rPr>
        <w:t xml:space="preserve">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14:paraId="329336AB" w14:textId="453BC55B" w:rsidR="00140C5F" w:rsidRPr="00EE436D" w:rsidRDefault="00140C5F" w:rsidP="00E8624E">
      <w:pPr>
        <w:ind w:leftChars="0" w:left="0" w:firstLineChars="0" w:firstLine="0"/>
        <w:rPr>
          <w:sz w:val="22"/>
          <w:szCs w:val="22"/>
        </w:rPr>
      </w:pPr>
    </w:p>
    <w:p w14:paraId="2376365B" w14:textId="11FBFD32" w:rsidR="00140C5F" w:rsidRPr="00EE436D" w:rsidRDefault="00140C5F" w:rsidP="00140C5F">
      <w:pPr>
        <w:ind w:left="0" w:hanging="2"/>
        <w:rPr>
          <w:sz w:val="22"/>
          <w:szCs w:val="22"/>
        </w:rPr>
      </w:pPr>
      <w:r w:rsidRPr="00EE436D">
        <w:rPr>
          <w:sz w:val="22"/>
          <w:szCs w:val="22"/>
          <w:u w:val="single"/>
        </w:rPr>
        <w:t>Other Classroom Expectations</w:t>
      </w:r>
      <w:r w:rsidRPr="00EE436D">
        <w:rPr>
          <w:sz w:val="22"/>
          <w:szCs w:val="22"/>
        </w:rPr>
        <w:t xml:space="preserve">: </w:t>
      </w:r>
    </w:p>
    <w:p w14:paraId="090FFFC7" w14:textId="77777777"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 xml:space="preserve">Students are expected to arrive on time and be prepared and attentive.  </w:t>
      </w:r>
    </w:p>
    <w:p w14:paraId="45D42A0B" w14:textId="77777777" w:rsidR="00140C5F" w:rsidRPr="00EE436D" w:rsidRDefault="00140C5F" w:rsidP="00140C5F">
      <w:pPr>
        <w:numPr>
          <w:ilvl w:val="0"/>
          <w:numId w:val="2"/>
        </w:numPr>
        <w:tabs>
          <w:tab w:val="left" w:pos="8190"/>
        </w:tabs>
        <w:spacing w:line="240" w:lineRule="auto"/>
        <w:ind w:leftChars="0" w:firstLineChars="0"/>
        <w:textDirection w:val="lrTb"/>
        <w:textAlignment w:val="auto"/>
        <w:outlineLvl w:val="9"/>
        <w:rPr>
          <w:sz w:val="22"/>
          <w:szCs w:val="22"/>
        </w:rPr>
      </w:pPr>
      <w:r w:rsidRPr="00EE436D">
        <w:rPr>
          <w:sz w:val="22"/>
          <w:szCs w:val="22"/>
        </w:rPr>
        <w:t>Students are expected to participate in class discussions and activities.</w:t>
      </w:r>
    </w:p>
    <w:p w14:paraId="775DBD09" w14:textId="77777777" w:rsidR="00140C5F" w:rsidRPr="00EE436D" w:rsidRDefault="00140C5F" w:rsidP="00140C5F">
      <w:pPr>
        <w:numPr>
          <w:ilvl w:val="0"/>
          <w:numId w:val="2"/>
        </w:numPr>
        <w:tabs>
          <w:tab w:val="left" w:pos="8190"/>
        </w:tabs>
        <w:spacing w:line="240" w:lineRule="auto"/>
        <w:ind w:leftChars="0" w:firstLineChars="0"/>
        <w:textDirection w:val="lrTb"/>
        <w:textAlignment w:val="auto"/>
        <w:outlineLvl w:val="9"/>
        <w:rPr>
          <w:sz w:val="22"/>
          <w:szCs w:val="22"/>
        </w:rPr>
      </w:pPr>
      <w:r w:rsidRPr="00EE436D">
        <w:rPr>
          <w:sz w:val="22"/>
          <w:szCs w:val="22"/>
        </w:rPr>
        <w:t xml:space="preserve">Students are expected to read the material and know the terminology.  </w:t>
      </w:r>
      <w:r w:rsidRPr="00EE436D">
        <w:rPr>
          <w:sz w:val="22"/>
          <w:szCs w:val="22"/>
        </w:rPr>
        <w:tab/>
      </w:r>
    </w:p>
    <w:p w14:paraId="622A08B0" w14:textId="77777777"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 xml:space="preserve">Note-taking is HIGHLY recommended.  </w:t>
      </w:r>
    </w:p>
    <w:p w14:paraId="019C430C" w14:textId="77777777" w:rsidR="00140C5F" w:rsidRPr="00EE436D" w:rsidRDefault="00140C5F" w:rsidP="00A36308">
      <w:pPr>
        <w:numPr>
          <w:ilvl w:val="1"/>
          <w:numId w:val="2"/>
        </w:numPr>
        <w:spacing w:line="240" w:lineRule="auto"/>
        <w:ind w:leftChars="0" w:firstLineChars="0"/>
        <w:textDirection w:val="lrTb"/>
        <w:textAlignment w:val="auto"/>
        <w:outlineLvl w:val="9"/>
        <w:rPr>
          <w:sz w:val="22"/>
          <w:szCs w:val="22"/>
        </w:rPr>
      </w:pPr>
      <w:r w:rsidRPr="00EE436D">
        <w:rPr>
          <w:sz w:val="22"/>
          <w:szCs w:val="22"/>
        </w:rPr>
        <w:t>How you choose to do this is up to YOU!</w:t>
      </w:r>
    </w:p>
    <w:p w14:paraId="62C4E78B" w14:textId="77777777"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 xml:space="preserve">Students are expected to turn in all assignments on specified due dates.  </w:t>
      </w:r>
    </w:p>
    <w:p w14:paraId="67A4F298" w14:textId="3DFB8F54" w:rsidR="005C4170" w:rsidRPr="00EE436D" w:rsidRDefault="005C4170" w:rsidP="00E8624E">
      <w:pPr>
        <w:ind w:leftChars="0" w:left="0" w:firstLineChars="0" w:firstLine="0"/>
        <w:rPr>
          <w:sz w:val="22"/>
          <w:szCs w:val="22"/>
        </w:rPr>
      </w:pPr>
    </w:p>
    <w:p w14:paraId="41BB65FE" w14:textId="7EA73E65" w:rsidR="005C4170" w:rsidRPr="00EE436D" w:rsidRDefault="005C4170" w:rsidP="009411B8">
      <w:pPr>
        <w:ind w:left="0" w:hanging="2"/>
        <w:rPr>
          <w:b/>
          <w:i/>
          <w:sz w:val="22"/>
          <w:szCs w:val="22"/>
        </w:rPr>
      </w:pPr>
      <w:r w:rsidRPr="00EE436D">
        <w:rPr>
          <w:b/>
          <w:i/>
          <w:sz w:val="22"/>
          <w:szCs w:val="22"/>
        </w:rPr>
        <w:t>Grading</w:t>
      </w:r>
      <w:r w:rsidR="00140C5F" w:rsidRPr="00EE436D">
        <w:rPr>
          <w:b/>
          <w:i/>
          <w:sz w:val="22"/>
          <w:szCs w:val="22"/>
        </w:rPr>
        <w:t xml:space="preserve"> and Make-Up</w:t>
      </w:r>
      <w:r w:rsidRPr="00EE436D">
        <w:rPr>
          <w:b/>
          <w:i/>
          <w:sz w:val="22"/>
          <w:szCs w:val="22"/>
        </w:rPr>
        <w:t xml:space="preserve"> Policy:</w:t>
      </w:r>
    </w:p>
    <w:p w14:paraId="5A812A68" w14:textId="510E26CC" w:rsidR="005C4170" w:rsidRPr="00EE436D" w:rsidRDefault="005C4170" w:rsidP="005C4170">
      <w:pPr>
        <w:ind w:left="0" w:hanging="2"/>
        <w:rPr>
          <w:sz w:val="22"/>
          <w:szCs w:val="22"/>
        </w:rPr>
      </w:pPr>
      <w:r w:rsidRPr="00EE436D">
        <w:rPr>
          <w:sz w:val="22"/>
          <w:szCs w:val="22"/>
        </w:rPr>
        <w:t>Grades will b</w:t>
      </w:r>
      <w:r w:rsidR="009D0807" w:rsidRPr="00EE436D">
        <w:rPr>
          <w:sz w:val="22"/>
          <w:szCs w:val="22"/>
        </w:rPr>
        <w:t>e updated weekly in PowerSchool</w:t>
      </w:r>
      <w:r w:rsidR="00A01EB6" w:rsidRPr="00EE436D">
        <w:rPr>
          <w:sz w:val="22"/>
          <w:szCs w:val="22"/>
        </w:rPr>
        <w:t>.</w:t>
      </w:r>
      <w:r w:rsidR="00A54F3D" w:rsidRPr="00EE436D">
        <w:rPr>
          <w:sz w:val="22"/>
          <w:szCs w:val="22"/>
        </w:rPr>
        <w:t xml:space="preserve"> </w:t>
      </w:r>
      <w:r w:rsidR="009D0807" w:rsidRPr="00EE436D">
        <w:rPr>
          <w:sz w:val="22"/>
          <w:szCs w:val="22"/>
        </w:rPr>
        <w:t xml:space="preserve"> </w:t>
      </w:r>
      <w:r w:rsidR="00A54F3D" w:rsidRPr="00EE436D">
        <w:rPr>
          <w:sz w:val="22"/>
          <w:szCs w:val="22"/>
        </w:rPr>
        <w:t xml:space="preserve">The average found in PowerSchool is the </w:t>
      </w:r>
      <w:r w:rsidR="009D0807" w:rsidRPr="00EE436D">
        <w:rPr>
          <w:sz w:val="22"/>
          <w:szCs w:val="22"/>
        </w:rPr>
        <w:t>OFFICIAL AVERAGE</w:t>
      </w:r>
      <w:r w:rsidR="00A54F3D" w:rsidRPr="00EE436D">
        <w:rPr>
          <w:sz w:val="22"/>
          <w:szCs w:val="22"/>
        </w:rPr>
        <w:t xml:space="preserve"> for the course. </w:t>
      </w:r>
      <w:r w:rsidR="00A01EB6" w:rsidRPr="00EE436D">
        <w:rPr>
          <w:sz w:val="22"/>
          <w:szCs w:val="22"/>
        </w:rPr>
        <w:t xml:space="preserve">  </w:t>
      </w:r>
      <w:r w:rsidRPr="00EE436D">
        <w:rPr>
          <w:sz w:val="22"/>
          <w:szCs w:val="22"/>
        </w:rPr>
        <w:t>Each grading period will consist of nine weeks.</w:t>
      </w:r>
    </w:p>
    <w:p w14:paraId="5FCFAA6D" w14:textId="3CC9F137" w:rsidR="00180B3D" w:rsidRPr="00EE436D" w:rsidRDefault="00180B3D" w:rsidP="005C4170">
      <w:pPr>
        <w:ind w:left="0" w:hanging="2"/>
        <w:rPr>
          <w:sz w:val="22"/>
          <w:szCs w:val="22"/>
        </w:rPr>
      </w:pPr>
    </w:p>
    <w:p w14:paraId="32D20870" w14:textId="77777777" w:rsidR="00180B3D" w:rsidRPr="00EE436D" w:rsidRDefault="00180B3D" w:rsidP="00180B3D">
      <w:pPr>
        <w:ind w:left="0" w:hanging="2"/>
        <w:rPr>
          <w:sz w:val="22"/>
          <w:szCs w:val="22"/>
        </w:rPr>
      </w:pPr>
      <w:r w:rsidRPr="00EE436D">
        <w:rPr>
          <w:sz w:val="22"/>
          <w:szCs w:val="22"/>
          <w:u w:val="single"/>
        </w:rPr>
        <w:t>Course Grades</w:t>
      </w:r>
      <w:r w:rsidRPr="00EE436D">
        <w:rPr>
          <w:sz w:val="22"/>
          <w:szCs w:val="22"/>
        </w:rPr>
        <w:t>: Grades are determined by weighted categories based on the following percentages:</w:t>
      </w:r>
    </w:p>
    <w:p w14:paraId="3E9A7E9D" w14:textId="7024C7F8" w:rsidR="00180B3D" w:rsidRPr="00EE436D" w:rsidRDefault="00140C5F" w:rsidP="00180B3D">
      <w:pPr>
        <w:ind w:left="0" w:hanging="2"/>
        <w:rPr>
          <w:sz w:val="22"/>
          <w:szCs w:val="22"/>
        </w:rPr>
      </w:pPr>
      <w:r w:rsidRPr="00EE436D">
        <w:rPr>
          <w:sz w:val="22"/>
          <w:szCs w:val="22"/>
        </w:rPr>
        <w:tab/>
        <w:t>Tests/Projects</w:t>
      </w:r>
      <w:r w:rsidRPr="00EE436D">
        <w:rPr>
          <w:sz w:val="22"/>
          <w:szCs w:val="22"/>
        </w:rPr>
        <w:tab/>
      </w:r>
      <w:r w:rsidRPr="00EE436D">
        <w:rPr>
          <w:sz w:val="22"/>
          <w:szCs w:val="22"/>
        </w:rPr>
        <w:tab/>
      </w:r>
      <w:r w:rsidRPr="00EE436D">
        <w:rPr>
          <w:sz w:val="22"/>
          <w:szCs w:val="22"/>
        </w:rPr>
        <w:tab/>
      </w:r>
      <w:r w:rsidRPr="00EE436D">
        <w:rPr>
          <w:sz w:val="22"/>
          <w:szCs w:val="22"/>
        </w:rPr>
        <w:tab/>
      </w:r>
      <w:r w:rsidRPr="00EE436D">
        <w:rPr>
          <w:sz w:val="22"/>
          <w:szCs w:val="22"/>
        </w:rPr>
        <w:tab/>
      </w:r>
      <w:r w:rsidR="00180B3D" w:rsidRPr="00EE436D">
        <w:rPr>
          <w:sz w:val="22"/>
          <w:szCs w:val="22"/>
        </w:rPr>
        <w:t>70%</w:t>
      </w:r>
    </w:p>
    <w:p w14:paraId="47F82347" w14:textId="4F031F5D" w:rsidR="00180B3D" w:rsidRPr="00EE436D" w:rsidRDefault="00AB433A" w:rsidP="00180B3D">
      <w:pPr>
        <w:ind w:left="0" w:hanging="2"/>
        <w:rPr>
          <w:sz w:val="22"/>
          <w:szCs w:val="22"/>
        </w:rPr>
      </w:pPr>
      <w:r>
        <w:rPr>
          <w:sz w:val="22"/>
          <w:szCs w:val="22"/>
        </w:rPr>
        <w:tab/>
        <w:t>Quizzes/CW/HW</w:t>
      </w:r>
      <w:r>
        <w:rPr>
          <w:sz w:val="22"/>
          <w:szCs w:val="22"/>
        </w:rPr>
        <w:tab/>
      </w:r>
      <w:r>
        <w:rPr>
          <w:sz w:val="22"/>
          <w:szCs w:val="22"/>
        </w:rPr>
        <w:tab/>
      </w:r>
      <w:r>
        <w:rPr>
          <w:sz w:val="22"/>
          <w:szCs w:val="22"/>
        </w:rPr>
        <w:tab/>
      </w:r>
      <w:r>
        <w:rPr>
          <w:sz w:val="22"/>
          <w:szCs w:val="22"/>
        </w:rPr>
        <w:tab/>
      </w:r>
      <w:r w:rsidR="00180B3D" w:rsidRPr="00EE436D">
        <w:rPr>
          <w:sz w:val="22"/>
          <w:szCs w:val="22"/>
        </w:rPr>
        <w:t>30%</w:t>
      </w:r>
    </w:p>
    <w:p w14:paraId="616142ED" w14:textId="0FDCF6A8" w:rsidR="00140C5F" w:rsidRPr="00EE436D" w:rsidRDefault="00180B3D" w:rsidP="00180B3D">
      <w:pPr>
        <w:ind w:left="0" w:hanging="2"/>
        <w:rPr>
          <w:sz w:val="22"/>
          <w:szCs w:val="22"/>
        </w:rPr>
      </w:pPr>
      <w:r w:rsidRPr="00EE436D">
        <w:rPr>
          <w:sz w:val="22"/>
          <w:szCs w:val="22"/>
          <w:u w:val="single"/>
        </w:rPr>
        <w:t>Make-up Test</w:t>
      </w:r>
      <w:r w:rsidRPr="00EE436D">
        <w:rPr>
          <w:sz w:val="22"/>
          <w:szCs w:val="22"/>
        </w:rPr>
        <w:t xml:space="preserve">:  ALL test and quizzes missed due to EXCUSED absences can be scheduled for make-up with the instructor before school, after school, or during Patriot Path.  Students may make up quizzes/tests on Monday – Friday mornings starting at 7:30 </w:t>
      </w:r>
      <w:r w:rsidR="00140C5F" w:rsidRPr="00EE436D">
        <w:rPr>
          <w:sz w:val="22"/>
          <w:szCs w:val="22"/>
        </w:rPr>
        <w:t xml:space="preserve">AM, </w:t>
      </w:r>
      <w:r w:rsidR="002F484B">
        <w:rPr>
          <w:sz w:val="22"/>
          <w:szCs w:val="22"/>
        </w:rPr>
        <w:t>Monday – Thursday after school</w:t>
      </w:r>
      <w:r w:rsidR="00140C5F" w:rsidRPr="00EE436D">
        <w:rPr>
          <w:sz w:val="22"/>
          <w:szCs w:val="22"/>
        </w:rPr>
        <w:t>, or during Patriot Path</w:t>
      </w:r>
      <w:r w:rsidRPr="00EE436D">
        <w:rPr>
          <w:sz w:val="22"/>
          <w:szCs w:val="22"/>
        </w:rPr>
        <w:t xml:space="preserve">   Students have </w:t>
      </w:r>
      <w:r w:rsidRPr="00EE436D">
        <w:rPr>
          <w:b/>
          <w:sz w:val="22"/>
          <w:szCs w:val="22"/>
        </w:rPr>
        <w:t>two weeks</w:t>
      </w:r>
      <w:r w:rsidRPr="00EE436D">
        <w:rPr>
          <w:sz w:val="22"/>
          <w:szCs w:val="22"/>
        </w:rPr>
        <w:t xml:space="preserve"> from the date of the quiz or test to make it up or the score will remain a zero.   </w:t>
      </w:r>
    </w:p>
    <w:p w14:paraId="156E3742" w14:textId="1936AB95" w:rsidR="00180B3D" w:rsidRPr="00EE436D" w:rsidRDefault="00180B3D" w:rsidP="00180B3D">
      <w:pPr>
        <w:ind w:left="0" w:hanging="2"/>
        <w:rPr>
          <w:i/>
          <w:sz w:val="22"/>
          <w:szCs w:val="22"/>
        </w:rPr>
      </w:pPr>
      <w:r w:rsidRPr="00EE436D">
        <w:rPr>
          <w:i/>
          <w:sz w:val="22"/>
          <w:szCs w:val="22"/>
        </w:rPr>
        <w:t>***Times must be scheduled with the instructor IN ADVANCE.</w:t>
      </w:r>
    </w:p>
    <w:p w14:paraId="62539146" w14:textId="2AEF35F7" w:rsidR="005C4170" w:rsidRDefault="00180B3D" w:rsidP="00EE436D">
      <w:pPr>
        <w:ind w:left="0" w:hanging="2"/>
        <w:rPr>
          <w:sz w:val="22"/>
          <w:szCs w:val="22"/>
        </w:rPr>
      </w:pPr>
      <w:r w:rsidRPr="00EE436D">
        <w:rPr>
          <w:sz w:val="22"/>
          <w:szCs w:val="22"/>
          <w:u w:val="single"/>
        </w:rPr>
        <w:t>Late Work:</w:t>
      </w:r>
      <w:r w:rsidRPr="00EE436D">
        <w:rPr>
          <w:sz w:val="22"/>
          <w:szCs w:val="22"/>
        </w:rPr>
        <w:t xml:space="preserve">  ALL work is due on the due dates indicated in class.  Late work will not be accepted.   Any work due on a day of absence is expected to be turned in on the student’s FIRST day back in class.</w:t>
      </w:r>
    </w:p>
    <w:p w14:paraId="35F621A4" w14:textId="77777777" w:rsidR="002F484B" w:rsidRPr="00EE436D" w:rsidRDefault="002F484B" w:rsidP="00EE436D">
      <w:pPr>
        <w:ind w:left="0" w:hanging="2"/>
        <w:rPr>
          <w:sz w:val="22"/>
          <w:szCs w:val="22"/>
        </w:rPr>
      </w:pPr>
    </w:p>
    <w:p w14:paraId="0AC762FB" w14:textId="77777777" w:rsidR="00E10EE5" w:rsidRDefault="00E10EE5" w:rsidP="00140C5F">
      <w:pPr>
        <w:ind w:left="0" w:hanging="2"/>
        <w:rPr>
          <w:b/>
          <w:i/>
          <w:sz w:val="22"/>
          <w:szCs w:val="22"/>
        </w:rPr>
      </w:pPr>
    </w:p>
    <w:p w14:paraId="3B643061" w14:textId="77777777" w:rsidR="00E10EE5" w:rsidRDefault="00E10EE5" w:rsidP="00140C5F">
      <w:pPr>
        <w:ind w:left="0" w:hanging="2"/>
        <w:rPr>
          <w:b/>
          <w:i/>
          <w:sz w:val="22"/>
          <w:szCs w:val="22"/>
        </w:rPr>
      </w:pPr>
    </w:p>
    <w:p w14:paraId="6D0C92CF" w14:textId="77777777" w:rsidR="00E8624E" w:rsidRDefault="00E8624E" w:rsidP="00140C5F">
      <w:pPr>
        <w:ind w:left="0" w:hanging="2"/>
        <w:rPr>
          <w:b/>
          <w:i/>
          <w:sz w:val="22"/>
          <w:szCs w:val="22"/>
        </w:rPr>
      </w:pPr>
    </w:p>
    <w:p w14:paraId="1EE6AB76" w14:textId="64D8D266" w:rsidR="00140C5F" w:rsidRPr="00EE436D" w:rsidRDefault="00140C5F" w:rsidP="00140C5F">
      <w:pPr>
        <w:ind w:left="0" w:hanging="2"/>
        <w:rPr>
          <w:b/>
          <w:i/>
          <w:sz w:val="22"/>
          <w:szCs w:val="22"/>
        </w:rPr>
      </w:pPr>
      <w:r w:rsidRPr="00EE436D">
        <w:rPr>
          <w:b/>
          <w:i/>
          <w:sz w:val="22"/>
          <w:szCs w:val="22"/>
        </w:rPr>
        <w:lastRenderedPageBreak/>
        <w:t>Items of Interest:</w:t>
      </w:r>
    </w:p>
    <w:p w14:paraId="124C81B8" w14:textId="5CA1FE3F"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Terminology for each chapter can be found in your textbook</w:t>
      </w:r>
      <w:r w:rsidR="00E8624E">
        <w:rPr>
          <w:sz w:val="22"/>
          <w:szCs w:val="22"/>
        </w:rPr>
        <w:t xml:space="preserve"> and on Schoology.</w:t>
      </w:r>
      <w:r w:rsidRPr="00EE436D">
        <w:rPr>
          <w:sz w:val="22"/>
          <w:szCs w:val="22"/>
        </w:rPr>
        <w:t xml:space="preserve">  YOU are responsible for knowing each term and definition prior to </w:t>
      </w:r>
      <w:r w:rsidR="00475C4E">
        <w:rPr>
          <w:sz w:val="22"/>
          <w:szCs w:val="22"/>
        </w:rPr>
        <w:t>each</w:t>
      </w:r>
      <w:r w:rsidRPr="00EE436D">
        <w:rPr>
          <w:sz w:val="22"/>
          <w:szCs w:val="22"/>
        </w:rPr>
        <w:t xml:space="preserve"> vocabulary quiz and </w:t>
      </w:r>
      <w:r w:rsidR="00475C4E">
        <w:rPr>
          <w:sz w:val="22"/>
          <w:szCs w:val="22"/>
        </w:rPr>
        <w:t xml:space="preserve">for the </w:t>
      </w:r>
      <w:r w:rsidRPr="00EE436D">
        <w:rPr>
          <w:sz w:val="22"/>
          <w:szCs w:val="22"/>
        </w:rPr>
        <w:t>unit test.</w:t>
      </w:r>
    </w:p>
    <w:p w14:paraId="1AF23DB9" w14:textId="1C35171E" w:rsidR="004F07E4"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 xml:space="preserve">You WILL have </w:t>
      </w:r>
      <w:r w:rsidR="00391F1E">
        <w:rPr>
          <w:sz w:val="22"/>
          <w:szCs w:val="22"/>
        </w:rPr>
        <w:t>two</w:t>
      </w:r>
      <w:r w:rsidRPr="00EE436D">
        <w:rPr>
          <w:sz w:val="22"/>
          <w:szCs w:val="22"/>
        </w:rPr>
        <w:t xml:space="preserve"> vocabulary quiz</w:t>
      </w:r>
      <w:r w:rsidR="00391F1E">
        <w:rPr>
          <w:sz w:val="22"/>
          <w:szCs w:val="22"/>
        </w:rPr>
        <w:t>zes</w:t>
      </w:r>
      <w:r w:rsidRPr="00EE436D">
        <w:rPr>
          <w:sz w:val="22"/>
          <w:szCs w:val="22"/>
        </w:rPr>
        <w:t xml:space="preserve"> for each </w:t>
      </w:r>
      <w:r w:rsidR="00524DBB">
        <w:rPr>
          <w:sz w:val="22"/>
          <w:szCs w:val="22"/>
        </w:rPr>
        <w:t>unit</w:t>
      </w:r>
      <w:r w:rsidR="000B1668">
        <w:rPr>
          <w:sz w:val="22"/>
          <w:szCs w:val="22"/>
        </w:rPr>
        <w:t xml:space="preserve"> </w:t>
      </w:r>
      <w:r w:rsidRPr="00EE436D">
        <w:rPr>
          <w:sz w:val="22"/>
          <w:szCs w:val="22"/>
        </w:rPr>
        <w:t>usually on the day before tests unless otherwise indicated.  This quiz will consist of identifying 25 randomly chosen terms.</w:t>
      </w:r>
      <w:r w:rsidR="00C62025">
        <w:rPr>
          <w:sz w:val="22"/>
          <w:szCs w:val="22"/>
        </w:rPr>
        <w:t xml:space="preserve">   </w:t>
      </w:r>
      <w:r w:rsidR="00E8624E">
        <w:rPr>
          <w:sz w:val="22"/>
          <w:szCs w:val="22"/>
        </w:rPr>
        <w:t>After the first quiz, you will be allowed to work with a partner.</w:t>
      </w:r>
    </w:p>
    <w:p w14:paraId="1C193DFF" w14:textId="29A79772" w:rsidR="00140C5F" w:rsidRPr="00EE436D" w:rsidRDefault="004F07E4" w:rsidP="00140C5F">
      <w:pPr>
        <w:numPr>
          <w:ilvl w:val="0"/>
          <w:numId w:val="2"/>
        </w:numPr>
        <w:spacing w:line="240" w:lineRule="auto"/>
        <w:ind w:leftChars="0" w:firstLineChars="0"/>
        <w:textDirection w:val="lrTb"/>
        <w:textAlignment w:val="auto"/>
        <w:outlineLvl w:val="9"/>
        <w:rPr>
          <w:sz w:val="22"/>
          <w:szCs w:val="22"/>
        </w:rPr>
      </w:pPr>
      <w:r>
        <w:rPr>
          <w:sz w:val="22"/>
          <w:szCs w:val="22"/>
        </w:rPr>
        <w:t xml:space="preserve">Quizzes may also be given at the beginning/end of class to assess previous content.  </w:t>
      </w:r>
    </w:p>
    <w:p w14:paraId="0F6C246D" w14:textId="389BDE44"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 xml:space="preserve">All tests will consist of </w:t>
      </w:r>
      <w:r w:rsidR="002E1F57" w:rsidRPr="00EE436D">
        <w:rPr>
          <w:sz w:val="22"/>
          <w:szCs w:val="22"/>
        </w:rPr>
        <w:t>multiple-choice</w:t>
      </w:r>
      <w:r w:rsidRPr="00EE436D">
        <w:rPr>
          <w:sz w:val="22"/>
          <w:szCs w:val="22"/>
        </w:rPr>
        <w:t xml:space="preserve"> questions</w:t>
      </w:r>
      <w:r w:rsidR="000B1668">
        <w:rPr>
          <w:sz w:val="22"/>
          <w:szCs w:val="22"/>
        </w:rPr>
        <w:t xml:space="preserve"> and may consist of an FRQ</w:t>
      </w:r>
      <w:r w:rsidRPr="00EE436D">
        <w:rPr>
          <w:sz w:val="22"/>
          <w:szCs w:val="22"/>
        </w:rPr>
        <w:t xml:space="preserve">.   </w:t>
      </w:r>
    </w:p>
    <w:p w14:paraId="42BE1355" w14:textId="023921F8"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 xml:space="preserve">All quizzes and tests will be timed. </w:t>
      </w:r>
      <w:r w:rsidR="002E1F57">
        <w:rPr>
          <w:sz w:val="22"/>
          <w:szCs w:val="22"/>
        </w:rPr>
        <w:t xml:space="preserve"> You will have 40 minutes to complete multiple choice sections, 25 minutes to complete FRQS and 2</w:t>
      </w:r>
      <w:r w:rsidR="00E8624E">
        <w:rPr>
          <w:sz w:val="22"/>
          <w:szCs w:val="22"/>
        </w:rPr>
        <w:t>0</w:t>
      </w:r>
      <w:r w:rsidR="002E1F57">
        <w:rPr>
          <w:sz w:val="22"/>
          <w:szCs w:val="22"/>
        </w:rPr>
        <w:t xml:space="preserve"> minutes to complete vocabulary quizzes.  </w:t>
      </w:r>
    </w:p>
    <w:p w14:paraId="316F523E" w14:textId="01343B05" w:rsidR="00140C5F" w:rsidRPr="00EE436D" w:rsidRDefault="00140C5F" w:rsidP="00BB5B2F">
      <w:pPr>
        <w:numPr>
          <w:ilvl w:val="0"/>
          <w:numId w:val="2"/>
        </w:numPr>
        <w:spacing w:line="240" w:lineRule="auto"/>
        <w:ind w:leftChars="0" w:firstLineChars="0"/>
        <w:textDirection w:val="lrTb"/>
        <w:textAlignment w:val="auto"/>
        <w:outlineLvl w:val="9"/>
        <w:rPr>
          <w:sz w:val="22"/>
          <w:szCs w:val="22"/>
        </w:rPr>
      </w:pPr>
      <w:r w:rsidRPr="00EE436D">
        <w:rPr>
          <w:sz w:val="22"/>
          <w:szCs w:val="22"/>
        </w:rPr>
        <w:t xml:space="preserve">You will have guided reading to complete for each unit.  Guided reading assignments are due on TEST DAY for each unit.   </w:t>
      </w:r>
      <w:r w:rsidR="00BB5B2F">
        <w:rPr>
          <w:sz w:val="22"/>
          <w:szCs w:val="22"/>
        </w:rPr>
        <w:t>Answers to guided reading MUST BE HAND WRITTEN.  No typed copies will be accepted.</w:t>
      </w:r>
    </w:p>
    <w:p w14:paraId="16B2D9C3" w14:textId="77777777"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Our main goal is to work towards the AP exam.  In order to achieve this goal, you MUST be willing to work hard.  After all, this is AP!</w:t>
      </w:r>
    </w:p>
    <w:p w14:paraId="6658BB05" w14:textId="77777777"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Feel free to share stories related to what we are discussing.  I will share a great deal with you…please do so with us.</w:t>
      </w:r>
    </w:p>
    <w:p w14:paraId="750B9CF5" w14:textId="54D6077F"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Leave other</w:t>
      </w:r>
      <w:r w:rsidR="00EF7CBC">
        <w:rPr>
          <w:sz w:val="22"/>
          <w:szCs w:val="22"/>
        </w:rPr>
        <w:t xml:space="preserve"> school</w:t>
      </w:r>
      <w:r w:rsidRPr="00EE436D">
        <w:rPr>
          <w:sz w:val="22"/>
          <w:szCs w:val="22"/>
        </w:rPr>
        <w:t xml:space="preserve"> subjects OUT of the room!</w:t>
      </w:r>
    </w:p>
    <w:p w14:paraId="39A8F93A" w14:textId="77777777" w:rsidR="00140C5F" w:rsidRPr="00EE436D" w:rsidRDefault="00140C5F" w:rsidP="00140C5F">
      <w:pPr>
        <w:numPr>
          <w:ilvl w:val="0"/>
          <w:numId w:val="2"/>
        </w:numPr>
        <w:spacing w:line="240" w:lineRule="auto"/>
        <w:ind w:leftChars="0" w:firstLineChars="0"/>
        <w:textDirection w:val="lrTb"/>
        <w:textAlignment w:val="auto"/>
        <w:outlineLvl w:val="9"/>
        <w:rPr>
          <w:sz w:val="22"/>
          <w:szCs w:val="22"/>
        </w:rPr>
      </w:pPr>
      <w:r w:rsidRPr="00EE436D">
        <w:rPr>
          <w:sz w:val="22"/>
          <w:szCs w:val="22"/>
        </w:rPr>
        <w:t>If you are here on quiz/test day, you are taking the quiz or test.  You have plenty of advanced notice and you are expected to be prepared.</w:t>
      </w:r>
    </w:p>
    <w:p w14:paraId="28BA8971" w14:textId="625FE231" w:rsidR="00180B3D" w:rsidRPr="00EE436D" w:rsidRDefault="00180B3D" w:rsidP="00140C5F">
      <w:pPr>
        <w:ind w:leftChars="0" w:left="0" w:firstLineChars="0" w:firstLine="0"/>
        <w:rPr>
          <w:sz w:val="22"/>
          <w:szCs w:val="22"/>
        </w:rPr>
      </w:pPr>
    </w:p>
    <w:p w14:paraId="3E4EDFD4" w14:textId="3DF43094" w:rsidR="00843E46" w:rsidRPr="00EE436D" w:rsidRDefault="005C4170" w:rsidP="00180B3D">
      <w:pPr>
        <w:ind w:left="0" w:hanging="2"/>
        <w:jc w:val="both"/>
        <w:rPr>
          <w:b/>
          <w:i/>
          <w:sz w:val="22"/>
          <w:szCs w:val="22"/>
        </w:rPr>
      </w:pPr>
      <w:r w:rsidRPr="00EE436D">
        <w:rPr>
          <w:b/>
          <w:i/>
          <w:sz w:val="22"/>
          <w:szCs w:val="22"/>
        </w:rPr>
        <w:t xml:space="preserve">Text and Other </w:t>
      </w:r>
      <w:r w:rsidR="00180B3D" w:rsidRPr="00EE436D">
        <w:rPr>
          <w:b/>
          <w:i/>
          <w:sz w:val="22"/>
          <w:szCs w:val="22"/>
        </w:rPr>
        <w:t>Materials</w:t>
      </w:r>
      <w:r w:rsidRPr="00EE436D">
        <w:rPr>
          <w:b/>
          <w:i/>
          <w:sz w:val="22"/>
          <w:szCs w:val="22"/>
        </w:rPr>
        <w:t>:</w:t>
      </w:r>
    </w:p>
    <w:p w14:paraId="70034D13" w14:textId="1668F46E" w:rsidR="00843E46" w:rsidRPr="00EE436D" w:rsidRDefault="00843E46" w:rsidP="00E8624E">
      <w:pPr>
        <w:ind w:left="0" w:hanging="2"/>
        <w:rPr>
          <w:sz w:val="22"/>
          <w:szCs w:val="22"/>
        </w:rPr>
      </w:pPr>
      <w:r w:rsidRPr="00EE436D">
        <w:rPr>
          <w:sz w:val="22"/>
          <w:szCs w:val="22"/>
        </w:rPr>
        <w:t>In addition to lecture and classroom activities, students are encouraged to use some of the resources cited below.</w:t>
      </w:r>
      <w:bookmarkStart w:id="0" w:name="_GoBack"/>
      <w:bookmarkEnd w:id="0"/>
    </w:p>
    <w:p w14:paraId="49B0B8EE" w14:textId="6B9612ED" w:rsidR="00843E46" w:rsidRPr="00EE436D" w:rsidRDefault="00843E46" w:rsidP="00843E46">
      <w:pPr>
        <w:numPr>
          <w:ilvl w:val="0"/>
          <w:numId w:val="1"/>
        </w:numPr>
        <w:spacing w:line="240" w:lineRule="auto"/>
        <w:ind w:leftChars="0" w:left="0" w:firstLineChars="0" w:hanging="2"/>
        <w:textDirection w:val="lrTb"/>
        <w:textAlignment w:val="auto"/>
        <w:outlineLvl w:val="9"/>
        <w:rPr>
          <w:sz w:val="22"/>
          <w:szCs w:val="22"/>
        </w:rPr>
      </w:pPr>
      <w:r w:rsidRPr="00EE436D">
        <w:rPr>
          <w:sz w:val="22"/>
          <w:szCs w:val="22"/>
        </w:rPr>
        <w:t xml:space="preserve">David G. Myers.  </w:t>
      </w:r>
      <w:r w:rsidRPr="00EE436D">
        <w:rPr>
          <w:sz w:val="22"/>
          <w:szCs w:val="22"/>
          <w:u w:val="single"/>
        </w:rPr>
        <w:t>Psychology for AP</w:t>
      </w:r>
      <w:r w:rsidRPr="00EE436D">
        <w:rPr>
          <w:sz w:val="22"/>
          <w:szCs w:val="22"/>
        </w:rPr>
        <w:t xml:space="preserve"> </w:t>
      </w:r>
      <w:r w:rsidR="000B1668">
        <w:rPr>
          <w:sz w:val="22"/>
          <w:szCs w:val="22"/>
        </w:rPr>
        <w:t>4</w:t>
      </w:r>
      <w:r w:rsidR="000B1668" w:rsidRPr="000B1668">
        <w:rPr>
          <w:sz w:val="22"/>
          <w:szCs w:val="22"/>
          <w:vertAlign w:val="superscript"/>
        </w:rPr>
        <w:t>th</w:t>
      </w:r>
      <w:r w:rsidRPr="00EE436D">
        <w:rPr>
          <w:sz w:val="22"/>
          <w:szCs w:val="22"/>
        </w:rPr>
        <w:t xml:space="preserve"> edition – </w:t>
      </w:r>
      <w:r w:rsidR="00524DBB">
        <w:rPr>
          <w:sz w:val="22"/>
          <w:szCs w:val="22"/>
        </w:rPr>
        <w:t>A</w:t>
      </w:r>
      <w:r w:rsidRPr="00EE436D">
        <w:rPr>
          <w:sz w:val="22"/>
          <w:szCs w:val="22"/>
        </w:rPr>
        <w:t xml:space="preserve"> widely used textbook on college campuses that Myers has reorganized for high school AP will be the required textbook for the course and the mainstay of instruction.  It is a very necessary resource for students to use faithfully.</w:t>
      </w:r>
    </w:p>
    <w:p w14:paraId="1BB35303" w14:textId="77777777" w:rsidR="00843E46" w:rsidRPr="00EE436D" w:rsidRDefault="00843E46" w:rsidP="00843E46">
      <w:pPr>
        <w:numPr>
          <w:ilvl w:val="0"/>
          <w:numId w:val="1"/>
        </w:numPr>
        <w:spacing w:line="240" w:lineRule="auto"/>
        <w:ind w:leftChars="0" w:left="0" w:firstLineChars="0" w:hanging="2"/>
        <w:textDirection w:val="lrTb"/>
        <w:textAlignment w:val="auto"/>
        <w:outlineLvl w:val="9"/>
        <w:rPr>
          <w:sz w:val="22"/>
          <w:szCs w:val="22"/>
        </w:rPr>
      </w:pPr>
      <w:r w:rsidRPr="00EE436D">
        <w:rPr>
          <w:sz w:val="22"/>
          <w:szCs w:val="22"/>
        </w:rPr>
        <w:t>College Board/Advanced Placement Psychology sample exams and free response materials.</w:t>
      </w:r>
    </w:p>
    <w:p w14:paraId="498457AE" w14:textId="77777777" w:rsidR="00843E46" w:rsidRPr="00EE436D" w:rsidRDefault="00843E46" w:rsidP="00843E46">
      <w:pPr>
        <w:numPr>
          <w:ilvl w:val="0"/>
          <w:numId w:val="1"/>
        </w:numPr>
        <w:spacing w:line="240" w:lineRule="auto"/>
        <w:ind w:leftChars="0" w:left="0" w:firstLineChars="0" w:hanging="2"/>
        <w:textDirection w:val="lrTb"/>
        <w:textAlignment w:val="auto"/>
        <w:outlineLvl w:val="9"/>
        <w:rPr>
          <w:sz w:val="22"/>
          <w:szCs w:val="22"/>
        </w:rPr>
      </w:pPr>
      <w:r w:rsidRPr="00EE436D">
        <w:rPr>
          <w:sz w:val="22"/>
          <w:szCs w:val="22"/>
          <w:u w:val="single"/>
        </w:rPr>
        <w:t>Crash Course Psychology:</w:t>
      </w:r>
      <w:r w:rsidRPr="00EE436D">
        <w:rPr>
          <w:sz w:val="22"/>
          <w:szCs w:val="22"/>
        </w:rPr>
        <w:t xml:space="preserve">  This is a video series that can be found on YouTube and is good for review of main concepts.</w:t>
      </w:r>
    </w:p>
    <w:p w14:paraId="3D5EE486" w14:textId="0159A994" w:rsidR="005C4170" w:rsidRPr="00EE436D" w:rsidRDefault="005C4170" w:rsidP="00BB5B2F">
      <w:pPr>
        <w:ind w:leftChars="0" w:left="0" w:firstLineChars="0" w:firstLine="0"/>
        <w:jc w:val="both"/>
        <w:rPr>
          <w:b/>
          <w:i/>
          <w:sz w:val="22"/>
          <w:szCs w:val="22"/>
        </w:rPr>
      </w:pPr>
    </w:p>
    <w:p w14:paraId="39E1B2A1" w14:textId="684E3E4E" w:rsidR="00334CD6" w:rsidRPr="00EE436D" w:rsidRDefault="005C4170" w:rsidP="009411B8">
      <w:pPr>
        <w:ind w:left="0" w:hanging="2"/>
        <w:jc w:val="both"/>
        <w:rPr>
          <w:b/>
          <w:i/>
          <w:sz w:val="22"/>
          <w:szCs w:val="22"/>
        </w:rPr>
      </w:pPr>
      <w:r w:rsidRPr="00EE436D">
        <w:rPr>
          <w:b/>
          <w:i/>
          <w:sz w:val="22"/>
          <w:szCs w:val="22"/>
        </w:rPr>
        <w:t>Laptops:</w:t>
      </w:r>
    </w:p>
    <w:p w14:paraId="71C33E9A" w14:textId="228EA36E" w:rsidR="005C4170" w:rsidRPr="00EE436D" w:rsidRDefault="005C4170" w:rsidP="005C4170">
      <w:pPr>
        <w:ind w:left="0" w:hanging="2"/>
        <w:jc w:val="both"/>
        <w:rPr>
          <w:bCs/>
          <w:iCs/>
          <w:sz w:val="22"/>
          <w:szCs w:val="22"/>
        </w:rPr>
      </w:pPr>
      <w:r w:rsidRPr="00EE436D">
        <w:rPr>
          <w:bCs/>
          <w:iCs/>
          <w:sz w:val="22"/>
          <w:szCs w:val="22"/>
        </w:rPr>
        <w:t>Concerning laptop utilization: 1. 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14:paraId="1A433C23" w14:textId="06E0CFAD" w:rsidR="00334CD6" w:rsidRPr="00EE436D" w:rsidRDefault="00334CD6" w:rsidP="00524DBB">
      <w:pPr>
        <w:ind w:leftChars="0" w:left="0" w:firstLineChars="0" w:firstLine="0"/>
        <w:jc w:val="both"/>
        <w:rPr>
          <w:bCs/>
          <w:iCs/>
          <w:sz w:val="22"/>
          <w:szCs w:val="22"/>
        </w:rPr>
      </w:pPr>
    </w:p>
    <w:p w14:paraId="5D75AF81" w14:textId="63806B98" w:rsidR="005C4170" w:rsidRPr="00EE436D" w:rsidRDefault="00843E46" w:rsidP="009411B8">
      <w:pPr>
        <w:ind w:left="0" w:hanging="2"/>
        <w:jc w:val="both"/>
        <w:rPr>
          <w:bCs/>
          <w:iCs/>
          <w:sz w:val="22"/>
          <w:szCs w:val="22"/>
        </w:rPr>
      </w:pPr>
      <w:r w:rsidRPr="00EE436D">
        <w:rPr>
          <w:b/>
          <w:i/>
          <w:sz w:val="22"/>
          <w:szCs w:val="22"/>
        </w:rPr>
        <w:t xml:space="preserve">ADA </w:t>
      </w:r>
      <w:r w:rsidR="00334CD6" w:rsidRPr="00EE436D">
        <w:rPr>
          <w:b/>
          <w:i/>
          <w:sz w:val="22"/>
          <w:szCs w:val="22"/>
        </w:rPr>
        <w:t>Accommodations:</w:t>
      </w:r>
    </w:p>
    <w:p w14:paraId="131E67A8" w14:textId="7A44A90B" w:rsidR="00843E46" w:rsidRPr="00EE436D" w:rsidRDefault="00843E46" w:rsidP="00843E46">
      <w:pPr>
        <w:ind w:left="0" w:hanging="2"/>
        <w:rPr>
          <w:rFonts w:eastAsia="Arial"/>
          <w:sz w:val="22"/>
          <w:szCs w:val="22"/>
        </w:rPr>
      </w:pPr>
      <w:r w:rsidRPr="00EE436D">
        <w:rPr>
          <w:sz w:val="22"/>
          <w:szCs w:val="22"/>
        </w:rPr>
        <w:t xml:space="preserve">Requests for accommodations for this course or any school event are welcomed from students and parents.   </w:t>
      </w:r>
      <w:r w:rsidRPr="00EE436D">
        <w:rPr>
          <w:rFonts w:eastAsia="Arial"/>
          <w:sz w:val="22"/>
          <w:szCs w:val="22"/>
        </w:rPr>
        <w:t>If you require any special needs or assistance during the semester, please notify the instructor sometime during the first week of class.</w:t>
      </w:r>
    </w:p>
    <w:p w14:paraId="3715F1CD" w14:textId="5FEA181E" w:rsidR="009D6865" w:rsidRPr="00EE436D" w:rsidRDefault="009D6865" w:rsidP="00843E46">
      <w:pPr>
        <w:ind w:left="0" w:hanging="2"/>
        <w:rPr>
          <w:rFonts w:eastAsia="Arial"/>
          <w:sz w:val="22"/>
          <w:szCs w:val="22"/>
        </w:rPr>
      </w:pPr>
    </w:p>
    <w:p w14:paraId="17EEEB57" w14:textId="59930123" w:rsidR="009D6865" w:rsidRPr="00EE436D" w:rsidRDefault="009D6865" w:rsidP="009411B8">
      <w:pPr>
        <w:tabs>
          <w:tab w:val="left" w:pos="7050"/>
        </w:tabs>
        <w:ind w:left="0" w:hanging="2"/>
        <w:rPr>
          <w:b/>
          <w:bCs/>
          <w:i/>
          <w:iCs/>
          <w:sz w:val="22"/>
          <w:szCs w:val="22"/>
        </w:rPr>
      </w:pPr>
      <w:r w:rsidRPr="00EE436D">
        <w:rPr>
          <w:b/>
          <w:bCs/>
          <w:i/>
          <w:iCs/>
          <w:sz w:val="22"/>
          <w:szCs w:val="22"/>
        </w:rPr>
        <w:t xml:space="preserve">AP PSYCH EXAM --- </w:t>
      </w:r>
      <w:r w:rsidR="000B1668">
        <w:rPr>
          <w:b/>
          <w:bCs/>
          <w:i/>
          <w:iCs/>
          <w:sz w:val="22"/>
          <w:szCs w:val="22"/>
        </w:rPr>
        <w:t>FRIDAY</w:t>
      </w:r>
      <w:r w:rsidR="00350DB6">
        <w:rPr>
          <w:b/>
          <w:bCs/>
          <w:i/>
          <w:iCs/>
          <w:sz w:val="22"/>
          <w:szCs w:val="22"/>
        </w:rPr>
        <w:t xml:space="preserve">, MAY </w:t>
      </w:r>
      <w:r w:rsidR="00350DB6">
        <w:rPr>
          <w:b/>
          <w:bCs/>
          <w:i/>
          <w:iCs/>
          <w:sz w:val="22"/>
          <w:szCs w:val="22"/>
          <w:vertAlign w:val="superscript"/>
        </w:rPr>
        <w:t xml:space="preserve"> </w:t>
      </w:r>
      <w:r w:rsidR="000B1668">
        <w:rPr>
          <w:b/>
          <w:bCs/>
          <w:i/>
          <w:iCs/>
          <w:sz w:val="22"/>
          <w:szCs w:val="22"/>
        </w:rPr>
        <w:t>16</w:t>
      </w:r>
      <w:r w:rsidR="000B1668" w:rsidRPr="000B1668">
        <w:rPr>
          <w:b/>
          <w:bCs/>
          <w:i/>
          <w:iCs/>
          <w:sz w:val="22"/>
          <w:szCs w:val="22"/>
          <w:vertAlign w:val="superscript"/>
        </w:rPr>
        <w:t>th</w:t>
      </w:r>
      <w:r w:rsidR="000B1668">
        <w:rPr>
          <w:b/>
          <w:bCs/>
          <w:i/>
          <w:iCs/>
          <w:sz w:val="22"/>
          <w:szCs w:val="22"/>
        </w:rPr>
        <w:t xml:space="preserve"> </w:t>
      </w:r>
      <w:r w:rsidRPr="00EE436D">
        <w:rPr>
          <w:b/>
          <w:bCs/>
          <w:i/>
          <w:iCs/>
          <w:sz w:val="22"/>
          <w:szCs w:val="22"/>
        </w:rPr>
        <w:t>AT NOON!</w:t>
      </w:r>
    </w:p>
    <w:p w14:paraId="36C04B96" w14:textId="74040725" w:rsidR="009D6865" w:rsidRPr="00EE436D" w:rsidRDefault="009D6865" w:rsidP="009D6865">
      <w:pPr>
        <w:pStyle w:val="p1"/>
        <w:spacing w:line="240" w:lineRule="auto"/>
        <w:ind w:hanging="2"/>
        <w:rPr>
          <w:sz w:val="22"/>
          <w:szCs w:val="22"/>
        </w:rPr>
      </w:pPr>
      <w:r w:rsidRPr="00EE436D">
        <w:rPr>
          <w:sz w:val="22"/>
          <w:szCs w:val="22"/>
        </w:rPr>
        <w:t xml:space="preserve">The AP Psychology Examination includes a </w:t>
      </w:r>
      <w:r w:rsidR="000B1668">
        <w:rPr>
          <w:sz w:val="22"/>
          <w:szCs w:val="22"/>
        </w:rPr>
        <w:t>90-minute, 75 question</w:t>
      </w:r>
      <w:r w:rsidRPr="00EE436D">
        <w:rPr>
          <w:sz w:val="22"/>
          <w:szCs w:val="22"/>
        </w:rPr>
        <w:t xml:space="preserve"> multiple-choice section that accounts for two-thirds of the student's exam grade and a </w:t>
      </w:r>
      <w:r w:rsidR="000B1668">
        <w:rPr>
          <w:sz w:val="22"/>
          <w:szCs w:val="22"/>
        </w:rPr>
        <w:t>70</w:t>
      </w:r>
      <w:r w:rsidRPr="00EE436D">
        <w:rPr>
          <w:sz w:val="22"/>
          <w:szCs w:val="22"/>
        </w:rPr>
        <w:t>-minute free-response section made up of two questions, which accounts for one-third of the student's exam grade.</w:t>
      </w:r>
    </w:p>
    <w:p w14:paraId="32AC1E27" w14:textId="77777777" w:rsidR="009D6865" w:rsidRPr="00EE436D" w:rsidRDefault="009D6865" w:rsidP="00843E46">
      <w:pPr>
        <w:ind w:left="0" w:hanging="2"/>
        <w:rPr>
          <w:rFonts w:eastAsia="Arial"/>
          <w:sz w:val="22"/>
          <w:szCs w:val="22"/>
        </w:rPr>
      </w:pPr>
    </w:p>
    <w:p w14:paraId="59D139D4" w14:textId="2FDA1FC7" w:rsidR="00280151" w:rsidRPr="00EE436D" w:rsidRDefault="008F6496" w:rsidP="009D6865">
      <w:pPr>
        <w:ind w:leftChars="0" w:left="0" w:firstLineChars="0" w:firstLine="0"/>
        <w:rPr>
          <w:b/>
          <w:i/>
          <w:sz w:val="22"/>
          <w:szCs w:val="22"/>
        </w:rPr>
      </w:pPr>
      <w:r>
        <w:rPr>
          <w:b/>
          <w:i/>
          <w:sz w:val="22"/>
          <w:szCs w:val="22"/>
        </w:rPr>
        <w:t>18 WEEK PLAN:  THIS CAN BE FOUND ON SCHOOLOGY.</w:t>
      </w:r>
    </w:p>
    <w:sectPr w:rsidR="00280151" w:rsidRPr="00EE436D" w:rsidSect="009D080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D8E5C" w14:textId="77777777" w:rsidR="00C66E99" w:rsidRDefault="00C66E99" w:rsidP="005C4170">
      <w:pPr>
        <w:spacing w:line="240" w:lineRule="auto"/>
        <w:ind w:left="0" w:hanging="2"/>
      </w:pPr>
      <w:r>
        <w:separator/>
      </w:r>
    </w:p>
  </w:endnote>
  <w:endnote w:type="continuationSeparator" w:id="0">
    <w:p w14:paraId="330351AD" w14:textId="77777777" w:rsidR="00C66E99" w:rsidRDefault="00C66E99" w:rsidP="005C41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210B" w14:textId="77777777" w:rsidR="00843E46" w:rsidRDefault="0084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DFE4" w14:textId="77777777" w:rsidR="00843E46" w:rsidRDefault="00843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75C8" w14:textId="77777777" w:rsidR="00843E46" w:rsidRDefault="0084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51DE5" w14:textId="77777777" w:rsidR="00C66E99" w:rsidRDefault="00C66E99" w:rsidP="005C4170">
      <w:pPr>
        <w:spacing w:line="240" w:lineRule="auto"/>
        <w:ind w:left="0" w:hanging="2"/>
      </w:pPr>
      <w:r>
        <w:separator/>
      </w:r>
    </w:p>
  </w:footnote>
  <w:footnote w:type="continuationSeparator" w:id="0">
    <w:p w14:paraId="19EE5F45" w14:textId="77777777" w:rsidR="00C66E99" w:rsidRDefault="00C66E99" w:rsidP="005C417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A256" w14:textId="77777777" w:rsidR="00843E46" w:rsidRDefault="0084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A92E" w14:textId="61DA0D56" w:rsidR="005C4170" w:rsidRPr="00843E46" w:rsidRDefault="005C4170" w:rsidP="005C4170">
    <w:pPr>
      <w:pStyle w:val="Header"/>
      <w:jc w:val="center"/>
      <w:rPr>
        <w:rFonts w:ascii="Times New Roman" w:hAnsi="Times New Roman" w:cs="Times New Roman"/>
        <w:b/>
        <w:bCs/>
        <w:i/>
        <w:iCs/>
        <w:sz w:val="36"/>
        <w:szCs w:val="36"/>
      </w:rPr>
    </w:pPr>
    <w:r w:rsidRPr="00843E46">
      <w:rPr>
        <w:rFonts w:ascii="Times New Roman" w:hAnsi="Times New Roman" w:cs="Times New Roman"/>
        <w:i/>
        <w:iCs/>
        <w:noProof/>
        <w:sz w:val="36"/>
        <w:szCs w:val="36"/>
      </w:rPr>
      <w:drawing>
        <wp:anchor distT="114300" distB="114300" distL="114300" distR="114300" simplePos="0" relativeHeight="251659264" behindDoc="0" locked="0" layoutInCell="1" hidden="0" allowOverlap="1" wp14:anchorId="1244FD79" wp14:editId="6D8F369D">
          <wp:simplePos x="0" y="0"/>
          <wp:positionH relativeFrom="margin">
            <wp:align>center</wp:align>
          </wp:positionH>
          <wp:positionV relativeFrom="paragraph">
            <wp:posOffset>-1074420</wp:posOffset>
          </wp:positionV>
          <wp:extent cx="838200" cy="942975"/>
          <wp:effectExtent l="0" t="0" r="0" b="952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942975"/>
                  </a:xfrm>
                  <a:prstGeom prst="rect">
                    <a:avLst/>
                  </a:prstGeom>
                  <a:ln/>
                </pic:spPr>
              </pic:pic>
            </a:graphicData>
          </a:graphic>
          <wp14:sizeRelH relativeFrom="margin">
            <wp14:pctWidth>0</wp14:pctWidth>
          </wp14:sizeRelH>
          <wp14:sizeRelV relativeFrom="margin">
            <wp14:pctHeight>0</wp14:pctHeight>
          </wp14:sizeRelV>
        </wp:anchor>
      </w:drawing>
    </w:r>
    <w:r w:rsidR="00843E46" w:rsidRPr="00843E46">
      <w:rPr>
        <w:rFonts w:ascii="Times New Roman" w:hAnsi="Times New Roman" w:cs="Times New Roman"/>
        <w:b/>
        <w:bCs/>
        <w:i/>
        <w:iCs/>
        <w:sz w:val="36"/>
        <w:szCs w:val="36"/>
      </w:rPr>
      <w:t>AP Psychology</w:t>
    </w:r>
  </w:p>
  <w:p w14:paraId="4D8AF473" w14:textId="77777777" w:rsidR="005C4170" w:rsidRDefault="005C4170" w:rsidP="005C4170">
    <w:pPr>
      <w:pStyle w:val="Header"/>
      <w:jc w:val="both"/>
      <w:rPr>
        <w:b/>
        <w:bCs/>
      </w:rPr>
    </w:pPr>
  </w:p>
  <w:p w14:paraId="4F8022F1" w14:textId="5D7DD482" w:rsidR="005C4170" w:rsidRPr="005C4170" w:rsidRDefault="00843E46" w:rsidP="005C4170">
    <w:pPr>
      <w:pStyle w:val="Header"/>
      <w:jc w:val="both"/>
      <w:rPr>
        <w:rFonts w:ascii="Times New Roman" w:hAnsi="Times New Roman" w:cs="Times New Roman"/>
        <w:sz w:val="24"/>
        <w:szCs w:val="24"/>
      </w:rPr>
    </w:pPr>
    <w:r>
      <w:rPr>
        <w:rFonts w:ascii="Times New Roman" w:hAnsi="Times New Roman" w:cs="Times New Roman"/>
        <w:b/>
        <w:bCs/>
        <w:sz w:val="24"/>
        <w:szCs w:val="24"/>
      </w:rPr>
      <w:t>Instructor Name:  Mr. Michael Hoyle</w:t>
    </w:r>
    <w:r w:rsidR="005C4170" w:rsidRPr="005C4170">
      <w:rPr>
        <w:rFonts w:ascii="Times New Roman" w:hAnsi="Times New Roman" w:cs="Times New Roman"/>
        <w:b/>
        <w:bCs/>
        <w:sz w:val="24"/>
        <w:szCs w:val="24"/>
      </w:rPr>
      <w:t xml:space="preserve">      </w:t>
    </w:r>
    <w:r w:rsidR="005C4170">
      <w:rPr>
        <w:rFonts w:ascii="Times New Roman" w:hAnsi="Times New Roman" w:cs="Times New Roman"/>
        <w:b/>
        <w:bCs/>
        <w:sz w:val="24"/>
        <w:szCs w:val="24"/>
      </w:rPr>
      <w:t xml:space="preserve">                </w:t>
    </w:r>
    <w:r>
      <w:rPr>
        <w:rFonts w:ascii="Times New Roman" w:hAnsi="Times New Roman" w:cs="Times New Roman"/>
        <w:b/>
        <w:bCs/>
        <w:sz w:val="24"/>
        <w:szCs w:val="24"/>
      </w:rPr>
      <w:t xml:space="preserve">              Email:  mhoyle@madisoncity.k12.al.us</w:t>
    </w:r>
  </w:p>
  <w:p w14:paraId="26AC3174" w14:textId="7FF21780" w:rsidR="005C4170" w:rsidRDefault="005C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7430" w14:textId="77777777" w:rsidR="00843E46" w:rsidRDefault="0084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C2C6B"/>
    <w:multiLevelType w:val="hybridMultilevel"/>
    <w:tmpl w:val="E6141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6E2023"/>
    <w:multiLevelType w:val="hybridMultilevel"/>
    <w:tmpl w:val="3C3C29C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076395"/>
    <w:multiLevelType w:val="hybridMultilevel"/>
    <w:tmpl w:val="25220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70"/>
    <w:rsid w:val="000A6180"/>
    <w:rsid w:val="000B1668"/>
    <w:rsid w:val="00133887"/>
    <w:rsid w:val="00140C5F"/>
    <w:rsid w:val="00180B3D"/>
    <w:rsid w:val="00207473"/>
    <w:rsid w:val="0023293E"/>
    <w:rsid w:val="00280151"/>
    <w:rsid w:val="002E1F57"/>
    <w:rsid w:val="002E22A6"/>
    <w:rsid w:val="002E496B"/>
    <w:rsid w:val="002F484B"/>
    <w:rsid w:val="00334CD6"/>
    <w:rsid w:val="00350DB6"/>
    <w:rsid w:val="00391F1E"/>
    <w:rsid w:val="004269FC"/>
    <w:rsid w:val="00475C4E"/>
    <w:rsid w:val="004F07E4"/>
    <w:rsid w:val="00524DBB"/>
    <w:rsid w:val="005C4170"/>
    <w:rsid w:val="0061367A"/>
    <w:rsid w:val="006E7713"/>
    <w:rsid w:val="007B595E"/>
    <w:rsid w:val="00843E46"/>
    <w:rsid w:val="008B5A4B"/>
    <w:rsid w:val="008F6496"/>
    <w:rsid w:val="009411B8"/>
    <w:rsid w:val="009650AB"/>
    <w:rsid w:val="009D0807"/>
    <w:rsid w:val="009D6865"/>
    <w:rsid w:val="00A01EB6"/>
    <w:rsid w:val="00A36308"/>
    <w:rsid w:val="00A54F3D"/>
    <w:rsid w:val="00A8149B"/>
    <w:rsid w:val="00AB433A"/>
    <w:rsid w:val="00BB5B2F"/>
    <w:rsid w:val="00BF185B"/>
    <w:rsid w:val="00BF5E28"/>
    <w:rsid w:val="00C06814"/>
    <w:rsid w:val="00C62025"/>
    <w:rsid w:val="00C66E99"/>
    <w:rsid w:val="00C764AA"/>
    <w:rsid w:val="00CE0F7C"/>
    <w:rsid w:val="00D86769"/>
    <w:rsid w:val="00DD4729"/>
    <w:rsid w:val="00E10EE5"/>
    <w:rsid w:val="00E201EB"/>
    <w:rsid w:val="00E32EE5"/>
    <w:rsid w:val="00E8624E"/>
    <w:rsid w:val="00ED0C9E"/>
    <w:rsid w:val="00EE436D"/>
    <w:rsid w:val="00EF7CBC"/>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AE32"/>
  <w15:chartTrackingRefBased/>
  <w15:docId w15:val="{34716CB7-58A0-4BD4-9646-345BBC6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170"/>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170"/>
    <w:pPr>
      <w:tabs>
        <w:tab w:val="center" w:pos="4680"/>
        <w:tab w:val="right" w:pos="9360"/>
      </w:tabs>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HeaderChar">
    <w:name w:val="Header Char"/>
    <w:basedOn w:val="DefaultParagraphFont"/>
    <w:link w:val="Header"/>
    <w:uiPriority w:val="99"/>
    <w:rsid w:val="005C4170"/>
  </w:style>
  <w:style w:type="paragraph" w:styleId="Footer">
    <w:name w:val="footer"/>
    <w:basedOn w:val="Normal"/>
    <w:link w:val="FooterChar"/>
    <w:uiPriority w:val="99"/>
    <w:unhideWhenUsed/>
    <w:rsid w:val="005C4170"/>
    <w:pPr>
      <w:tabs>
        <w:tab w:val="center" w:pos="4680"/>
        <w:tab w:val="right" w:pos="9360"/>
      </w:tabs>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FooterChar">
    <w:name w:val="Footer Char"/>
    <w:basedOn w:val="DefaultParagraphFont"/>
    <w:link w:val="Footer"/>
    <w:uiPriority w:val="99"/>
    <w:rsid w:val="005C4170"/>
  </w:style>
  <w:style w:type="paragraph" w:styleId="ListParagraph">
    <w:name w:val="List Paragraph"/>
    <w:basedOn w:val="Normal"/>
    <w:uiPriority w:val="34"/>
    <w:qFormat/>
    <w:rsid w:val="00140C5F"/>
    <w:pPr>
      <w:ind w:left="720"/>
      <w:contextualSpacing/>
    </w:pPr>
  </w:style>
  <w:style w:type="paragraph" w:customStyle="1" w:styleId="p1">
    <w:name w:val="p1"/>
    <w:basedOn w:val="Normal"/>
    <w:rsid w:val="009D6865"/>
    <w:pPr>
      <w:tabs>
        <w:tab w:val="left" w:pos="720"/>
      </w:tabs>
      <w:autoSpaceDE w:val="0"/>
      <w:autoSpaceDN w:val="0"/>
      <w:adjustRightInd w:val="0"/>
      <w:spacing w:line="240" w:lineRule="atLeast"/>
      <w:ind w:leftChars="0" w:left="0" w:firstLineChars="0" w:firstLine="0"/>
      <w:textDirection w:val="lrTb"/>
      <w:textAlignment w:val="auto"/>
      <w:outlineLvl w:val="9"/>
    </w:pPr>
    <w:rPr>
      <w:position w:val="0"/>
      <w:lang w:eastAsia="en-US"/>
    </w:rPr>
  </w:style>
  <w:style w:type="paragraph" w:styleId="NormalWeb">
    <w:name w:val="Normal (Web)"/>
    <w:basedOn w:val="Normal"/>
    <w:uiPriority w:val="99"/>
    <w:semiHidden/>
    <w:unhideWhenUsed/>
    <w:rsid w:val="00E10EE5"/>
    <w:pPr>
      <w:spacing w:before="100" w:beforeAutospacing="1" w:after="100" w:afterAutospacing="1" w:line="240" w:lineRule="auto"/>
      <w:ind w:leftChars="0" w:left="0" w:firstLineChars="0" w:firstLine="0"/>
      <w:textDirection w:val="lrTb"/>
      <w:textAlignment w:val="auto"/>
      <w:outlineLvl w:val="9"/>
    </w:pPr>
    <w:rPr>
      <w:positio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Hoyle</dc:creator>
  <cp:keywords/>
  <dc:description/>
  <cp:lastModifiedBy>Hoyle, Michael N</cp:lastModifiedBy>
  <cp:revision>27</cp:revision>
  <dcterms:created xsi:type="dcterms:W3CDTF">2021-08-02T13:48:00Z</dcterms:created>
  <dcterms:modified xsi:type="dcterms:W3CDTF">2024-07-31T11:02:00Z</dcterms:modified>
</cp:coreProperties>
</file>